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jugar al futbol    </w:t>
      </w:r>
      <w:r>
        <w:t xml:space="preserve">   leer un libro    </w:t>
      </w:r>
      <w:r>
        <w:t xml:space="preserve">   escuchar musica    </w:t>
      </w:r>
      <w:r>
        <w:t xml:space="preserve">   comer pizza    </w:t>
      </w:r>
      <w:r>
        <w:t xml:space="preserve">   comer papas fritas    </w:t>
      </w:r>
      <w:r>
        <w:t xml:space="preserve">   comer fruta    </w:t>
      </w:r>
      <w:r>
        <w:t xml:space="preserve">   correr    </w:t>
      </w:r>
      <w:r>
        <w:t xml:space="preserve">   dibujar    </w:t>
      </w:r>
      <w:r>
        <w:t xml:space="preserve">   descansar    </w:t>
      </w:r>
      <w:r>
        <w:t xml:space="preserve">   pasear    </w:t>
      </w:r>
      <w:r>
        <w:t xml:space="preserve">   estudiar    </w:t>
      </w:r>
      <w:r>
        <w:t xml:space="preserve">   comprar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Phrases</dc:title>
  <dcterms:created xsi:type="dcterms:W3CDTF">2021-10-11T17:16:36Z</dcterms:created>
  <dcterms:modified xsi:type="dcterms:W3CDTF">2021-10-11T17:16:36Z</dcterms:modified>
</cp:coreProperties>
</file>