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tomar un taxi    </w:t>
      </w:r>
      <w:r>
        <w:t xml:space="preserve">   pasar por seguridad    </w:t>
      </w:r>
      <w:r>
        <w:t xml:space="preserve">   pasar por la aduana    </w:t>
      </w:r>
      <w:r>
        <w:t xml:space="preserve">   llamar a    </w:t>
      </w:r>
      <w:r>
        <w:t xml:space="preserve">   la salida    </w:t>
      </w:r>
      <w:r>
        <w:t xml:space="preserve">   la puerta    </w:t>
      </w:r>
      <w:r>
        <w:t xml:space="preserve">   la pantalla    </w:t>
      </w:r>
      <w:r>
        <w:t xml:space="preserve">   la maleta    </w:t>
      </w:r>
      <w:r>
        <w:t xml:space="preserve">   la llegada    </w:t>
      </w:r>
      <w:r>
        <w:t xml:space="preserve">   la identificacion    </w:t>
      </w:r>
      <w:r>
        <w:t xml:space="preserve">   la estacion de tren    </w:t>
      </w:r>
      <w:r>
        <w:t xml:space="preserve">   ir de vacaiones    </w:t>
      </w:r>
      <w:r>
        <w:t xml:space="preserve">   hacer cola    </w:t>
      </w:r>
      <w:r>
        <w:t xml:space="preserve">   facturar el equipaje    </w:t>
      </w:r>
      <w:r>
        <w:t xml:space="preserve">   el vuelo    </w:t>
      </w:r>
      <w:r>
        <w:t xml:space="preserve">   el traje de bano    </w:t>
      </w:r>
      <w:r>
        <w:t xml:space="preserve">   el pasaporte    </w:t>
      </w:r>
      <w:r>
        <w:t xml:space="preserve">   el pasajero    </w:t>
      </w:r>
      <w:r>
        <w:t xml:space="preserve">   el itinerario    </w:t>
      </w:r>
      <w:r>
        <w:t xml:space="preserve">   el equipaje    </w:t>
      </w:r>
      <w:r>
        <w:t xml:space="preserve">   el boleto    </w:t>
      </w:r>
      <w:r>
        <w:t xml:space="preserve">   el aeropuerto    </w:t>
      </w:r>
      <w:r>
        <w:t xml:space="preserve">   confirmar el vuelo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2021-10-11T17:20:39Z</dcterms:created>
  <dcterms:modified xsi:type="dcterms:W3CDTF">2021-10-11T17:20:39Z</dcterms:modified>
</cp:coreProperties>
</file>