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and Learning with Technology in Social Studies Instruction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Adventure Learning    </w:t>
      </w:r>
      <w:r>
        <w:t xml:space="preserve">   Change    </w:t>
      </w:r>
      <w:r>
        <w:t xml:space="preserve">   Continuity     </w:t>
      </w:r>
      <w:r>
        <w:t xml:space="preserve">   Digital Storytelling    </w:t>
      </w:r>
      <w:r>
        <w:t xml:space="preserve">   Electronic Research    </w:t>
      </w:r>
      <w:r>
        <w:t xml:space="preserve">   Geocaching    </w:t>
      </w:r>
      <w:r>
        <w:t xml:space="preserve">   Geospatial Technologies    </w:t>
      </w:r>
      <w:r>
        <w:t xml:space="preserve">   Global Positioning System    </w:t>
      </w:r>
      <w:r>
        <w:t xml:space="preserve">   Information Visualization    </w:t>
      </w:r>
      <w:r>
        <w:t xml:space="preserve">   Social Studies    </w:t>
      </w:r>
      <w:r>
        <w:t xml:space="preserve">   Time     </w:t>
      </w:r>
      <w:r>
        <w:t xml:space="preserve">   Virtual Field Trips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Learning with Technology in Social Studies Instruction</dc:title>
  <dcterms:created xsi:type="dcterms:W3CDTF">2021-10-11T18:29:12Z</dcterms:created>
  <dcterms:modified xsi:type="dcterms:W3CDTF">2021-10-11T18:29:12Z</dcterms:modified>
</cp:coreProperties>
</file>