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Cost-effective    </w:t>
      </w:r>
      <w:r>
        <w:t xml:space="preserve">   Portal    </w:t>
      </w:r>
      <w:r>
        <w:t xml:space="preserve">   Nurse    </w:t>
      </w:r>
      <w:r>
        <w:t xml:space="preserve">   Future    </w:t>
      </w:r>
      <w:r>
        <w:t xml:space="preserve">   Communication    </w:t>
      </w:r>
      <w:r>
        <w:t xml:space="preserve">   Telephone    </w:t>
      </w:r>
      <w:r>
        <w:t xml:space="preserve">   Pharmacy    </w:t>
      </w:r>
      <w:r>
        <w:t xml:space="preserve">   Monitoring    </w:t>
      </w:r>
      <w:r>
        <w:t xml:space="preserve">   Family    </w:t>
      </w:r>
      <w:r>
        <w:t xml:space="preserve">   collaboration    </w:t>
      </w:r>
      <w:r>
        <w:t xml:space="preserve">   Technology    </w:t>
      </w:r>
      <w:r>
        <w:t xml:space="preserve">   Medicine    </w:t>
      </w:r>
      <w:r>
        <w:t xml:space="preserve">   Doctor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</dc:title>
  <dcterms:created xsi:type="dcterms:W3CDTF">2021-10-11T18:33:32Z</dcterms:created>
  <dcterms:modified xsi:type="dcterms:W3CDTF">2021-10-11T18:33:32Z</dcterms:modified>
</cp:coreProperties>
</file>