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Tsi-ta-ga-a-s-ha-ya    </w:t>
      </w:r>
      <w:r>
        <w:t xml:space="preserve">   Nyx    </w:t>
      </w:r>
      <w:r>
        <w:t xml:space="preserve">   A-ya    </w:t>
      </w:r>
      <w:r>
        <w:t xml:space="preserve">   Ravenmockers    </w:t>
      </w:r>
      <w:r>
        <w:t xml:space="preserve">   Fledglings    </w:t>
      </w:r>
      <w:r>
        <w:t xml:space="preserve">   Abbey    </w:t>
      </w:r>
      <w:r>
        <w:t xml:space="preserve">   Stevierea    </w:t>
      </w:r>
      <w:r>
        <w:t xml:space="preserve">   Zoey    </w:t>
      </w:r>
      <w:r>
        <w:t xml:space="preserve">   Aphrodite    </w:t>
      </w:r>
      <w:r>
        <w:t xml:space="preserve">   P.c.Cast    </w:t>
      </w:r>
      <w:r>
        <w:t xml:space="preserve">   Houseofnight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Tempted</dc:title>
  <dcterms:created xsi:type="dcterms:W3CDTF">2021-10-11T18:35:43Z</dcterms:created>
  <dcterms:modified xsi:type="dcterms:W3CDTF">2021-10-11T18:35:43Z</dcterms:modified>
</cp:coreProperties>
</file>