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Eleanor Roosevelt ______ for the rights of the poor and down trodden.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own stocks were entitled to a ______ of the company's profits based on the amount of stock they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Hoover ________ local government to do more to help the needy.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Eleanor helped establish the Federal ____ advisory board.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public felt as if Hoover didn't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went on a buying spree which pushed stock values far beyond what they were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Coolidge _____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Hoover was inept in his _______ to use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were living in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Cutting taxes made it _____ to buy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Corporations were _____ into "smaller pieces."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great drought ravaged farmers, it brought ______ storms, that buried houses, destroyed crops and killed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Children were seen _____ through garbage dumps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President Hoover had companies agree to not _____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 dropped so low farmers lost their farms because they couldn't pay their mortgages.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National Industry Recovery Act. ________ Sponsored by Roosevelt that allowed the government to negotiate agreements with businesses.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After president Hoovers failed attempts at fixing the great depression, who took over? Franklin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Certificates of _____ of these stocks were sold to bring in money to these company's.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Roosevelt passed _____ to federally control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Business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Laws written that allowed employers to fire black workers and hire white workers were known as ______ Eagle codes.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President Calvin ____ promoted economic growth that was unparalleled in any point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Roosevelt's Second New Deal was a ___ of legislation which provided more money for work projects.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Farmers that migrated from their farms to places like California are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Federal Emergency Relief Act gave _____ to states to give to people in the form of work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stock market is a place in ______ were men meet to buy and sell stocks.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of our country's history that began with the stock market crash of 1929?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during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of all Americans were out of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began and to surface and get support during this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in which business, employment, and stock market values decline severely or remain at a low level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Roosevelt formed an agency called _____ Adjustment Agency in an attempt have farmers produce less which would bring prices back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Cities of tin shacks are called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Federal ______ Relief Act would help people who were in immediate desperate need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Prices dropped, people panicked, cashed in there stocks which caused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Banks failed because there was no __________ insurance to guarantee people's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_____ an eight day holiday where banks were 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Hoover _______ charity drives.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Farmers could not _____ their crops.</w:t>
            </w:r>
          </w:p>
        </w:tc>
      </w:tr>
    </w:tbl>
    <w:p>
      <w:pPr>
        <w:pStyle w:val="WordBankLarge"/>
      </w:pPr>
      <w:r>
        <w:t xml:space="preserve">   The Great Depression    </w:t>
      </w:r>
      <w:r>
        <w:t xml:space="preserve">   Depression    </w:t>
      </w:r>
      <w:r>
        <w:t xml:space="preserve">   Federal    </w:t>
      </w:r>
      <w:r>
        <w:t xml:space="preserve">   Collapsed    </w:t>
      </w:r>
      <w:r>
        <w:t xml:space="preserve">   Families    </w:t>
      </w:r>
      <w:r>
        <w:t xml:space="preserve">   One Fourth    </w:t>
      </w:r>
      <w:r>
        <w:t xml:space="preserve">   Digging    </w:t>
      </w:r>
      <w:r>
        <w:t xml:space="preserve">   Coolidge    </w:t>
      </w:r>
      <w:r>
        <w:t xml:space="preserve">   Cut    </w:t>
      </w:r>
      <w:r>
        <w:t xml:space="preserve">   Difficult    </w:t>
      </w:r>
      <w:r>
        <w:t xml:space="preserve">   Divided    </w:t>
      </w:r>
      <w:r>
        <w:t xml:space="preserve">   New York    </w:t>
      </w:r>
      <w:r>
        <w:t xml:space="preserve">   Ownership    </w:t>
      </w:r>
      <w:r>
        <w:t xml:space="preserve">   Percentage     </w:t>
      </w:r>
      <w:r>
        <w:t xml:space="preserve">   Worth    </w:t>
      </w:r>
      <w:r>
        <w:t xml:space="preserve">   Crash    </w:t>
      </w:r>
      <w:r>
        <w:t xml:space="preserve">   Herbert Hoover    </w:t>
      </w:r>
      <w:r>
        <w:t xml:space="preserve">   Lower    </w:t>
      </w:r>
      <w:r>
        <w:t xml:space="preserve">   Organized    </w:t>
      </w:r>
      <w:r>
        <w:t xml:space="preserve">   Encouraged    </w:t>
      </w:r>
      <w:r>
        <w:t xml:space="preserve">   Care    </w:t>
      </w:r>
      <w:r>
        <w:t xml:space="preserve">   Ability    </w:t>
      </w:r>
      <w:r>
        <w:t xml:space="preserve">   Hoovervilles    </w:t>
      </w:r>
      <w:r>
        <w:t xml:space="preserve">   Sell    </w:t>
      </w:r>
      <w:r>
        <w:t xml:space="preserve">   Prices     </w:t>
      </w:r>
      <w:r>
        <w:t xml:space="preserve">   Roosevelt     </w:t>
      </w:r>
      <w:r>
        <w:t xml:space="preserve">   Laws    </w:t>
      </w:r>
      <w:r>
        <w:t xml:space="preserve">   Declared    </w:t>
      </w:r>
      <w:r>
        <w:t xml:space="preserve">   Legislation     </w:t>
      </w:r>
      <w:r>
        <w:t xml:space="preserve">   Dust     </w:t>
      </w:r>
      <w:r>
        <w:t xml:space="preserve">   Oakies     </w:t>
      </w:r>
      <w:r>
        <w:t xml:space="preserve">   Agriculture     </w:t>
      </w:r>
      <w:r>
        <w:t xml:space="preserve">   Emergency     </w:t>
      </w:r>
      <w:r>
        <w:t xml:space="preserve">   Money    </w:t>
      </w:r>
      <w:r>
        <w:t xml:space="preserve">   Advocated     </w:t>
      </w:r>
      <w:r>
        <w:t xml:space="preserve">   Black    </w:t>
      </w:r>
      <w:r>
        <w:t xml:space="preserve">   Blue    </w:t>
      </w:r>
      <w:r>
        <w:t xml:space="preserve">   Communism     </w:t>
      </w:r>
      <w:r>
        <w:t xml:space="preserve">  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2021-10-11T19:06:13Z</dcterms:created>
  <dcterms:modified xsi:type="dcterms:W3CDTF">2021-10-11T19:06:13Z</dcterms:modified>
</cp:coreProperties>
</file>