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Aborigines    </w:t>
      </w:r>
      <w:r>
        <w:t xml:space="preserve">   Air pollution    </w:t>
      </w:r>
      <w:r>
        <w:t xml:space="preserve">   Australia    </w:t>
      </w:r>
      <w:r>
        <w:t xml:space="preserve">   Canada    </w:t>
      </w:r>
      <w:r>
        <w:t xml:space="preserve">   Climate    </w:t>
      </w:r>
      <w:r>
        <w:t xml:space="preserve">   Dreamtime    </w:t>
      </w:r>
      <w:r>
        <w:t xml:space="preserve">   Europe    </w:t>
      </w:r>
      <w:r>
        <w:t xml:space="preserve">   Latin America    </w:t>
      </w:r>
      <w:r>
        <w:t xml:space="preserve">   Nazi    </w:t>
      </w:r>
      <w:r>
        <w:t xml:space="preserve">   Scoop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Scoop</dc:title>
  <dcterms:created xsi:type="dcterms:W3CDTF">2021-10-11T19:30:32Z</dcterms:created>
  <dcterms:modified xsi:type="dcterms:W3CDTF">2021-10-11T19:30:32Z</dcterms:modified>
</cp:coreProperties>
</file>