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spadefoot toads.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timber rattle snake    </w:t>
      </w:r>
      <w:r>
        <w:t xml:space="preserve">   snakeman    </w:t>
      </w:r>
      <w:r>
        <w:t xml:space="preserve">   danny    </w:t>
      </w:r>
      <w:r>
        <w:t xml:space="preserve">   massachusett    </w:t>
      </w:r>
      <w:r>
        <w:t xml:space="preserve">   lizardman    </w:t>
      </w:r>
      <w:r>
        <w:t xml:space="preserve">   tucson    </w:t>
      </w:r>
      <w:r>
        <w:t xml:space="preserve">   mrnickleby    </w:t>
      </w:r>
      <w:r>
        <w:t xml:space="preserve">   rory    </w:t>
      </w:r>
      <w:r>
        <w:t xml:space="preserve">   thomas    </w:t>
      </w:r>
      <w:r>
        <w:t xml:space="preserve">   mrlindsey    </w:t>
      </w:r>
      <w:r>
        <w:t xml:space="preserve">   spadefoot    </w:t>
      </w:r>
      <w:r>
        <w:t xml:space="preserve">   tabitha    </w:t>
      </w:r>
      <w:r>
        <w:t xml:space="preserve">   agatha    </w:t>
      </w:r>
      <w:r>
        <w:t xml:space="preserve">   mrskutcher    </w:t>
      </w:r>
      <w:r>
        <w:t xml:space="preserve">   toby    </w:t>
      </w:r>
      <w:r>
        <w:t xml:space="preserve">   ryan    </w:t>
      </w:r>
      <w:r>
        <w:t xml:space="preserve">   toads    </w:t>
      </w:r>
      <w:r>
        <w:t xml:space="preserve">   spring peeper    </w:t>
      </w:r>
      <w:r>
        <w:t xml:space="preserve">   jenny    </w:t>
      </w:r>
      <w:r>
        <w:t xml:space="preserve">   frankie    </w:t>
      </w:r>
      <w:r>
        <w:t xml:space="preserve">   ms.Tibbets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spadefoot toads.</dc:title>
  <dcterms:created xsi:type="dcterms:W3CDTF">2021-10-11T19:20:55Z</dcterms:created>
  <dcterms:modified xsi:type="dcterms:W3CDTF">2021-10-11T19:20:55Z</dcterms:modified>
</cp:coreProperties>
</file>