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of the main treasures found in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Atticus it’s okay to kill what kind of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 kids play pretend to be and who Dill is fascinated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house burned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county where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Name of the peculiar family in town.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Preconceived opinion that is not based on reason or actual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 of ‘To kill a Mockingbird’.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Scouts’ actual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motherly figure in the Finch residence.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treasures were found by Scout and Jem.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profession Scout’s father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poorest family in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setting- State.</w:t>
            </w:r>
          </w:p>
        </w:tc>
      </w:tr>
    </w:tbl>
    <w:p>
      <w:pPr>
        <w:pStyle w:val="WordBankMedium"/>
      </w:pPr>
      <w:r>
        <w:t xml:space="preserve">   Stopwatch    </w:t>
      </w:r>
      <w:r>
        <w:t xml:space="preserve">   Ewells    </w:t>
      </w:r>
      <w:r>
        <w:t xml:space="preserve">   Lawyer    </w:t>
      </w:r>
      <w:r>
        <w:t xml:space="preserve">   Boo Radley    </w:t>
      </w:r>
      <w:r>
        <w:t xml:space="preserve">   Discrimination     </w:t>
      </w:r>
      <w:r>
        <w:t xml:space="preserve">   Calpurnia    </w:t>
      </w:r>
      <w:r>
        <w:t xml:space="preserve">   Maycomb    </w:t>
      </w:r>
      <w:r>
        <w:t xml:space="preserve">   Prejudice    </w:t>
      </w:r>
      <w:r>
        <w:t xml:space="preserve">   Jean Louise finch    </w:t>
      </w:r>
      <w:r>
        <w:t xml:space="preserve">   Harper lee    </w:t>
      </w:r>
      <w:r>
        <w:t xml:space="preserve">   Knothole    </w:t>
      </w:r>
      <w:r>
        <w:t xml:space="preserve">   Alabama    </w:t>
      </w:r>
      <w:r>
        <w:t xml:space="preserve">   Radleys    </w:t>
      </w:r>
      <w:r>
        <w:t xml:space="preserve">   Ms. Maudie    </w:t>
      </w:r>
      <w:r>
        <w:t xml:space="preserve">   Bluejay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2021-10-11T19:54:36Z</dcterms:created>
  <dcterms:modified xsi:type="dcterms:W3CDTF">2021-10-11T19:54:36Z</dcterms:modified>
</cp:coreProperties>
</file>