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Lenovo    </w:t>
      </w:r>
      <w:r>
        <w:t xml:space="preserve">   Motorola    </w:t>
      </w:r>
      <w:r>
        <w:t xml:space="preserve">   Gionee    </w:t>
      </w:r>
      <w:r>
        <w:t xml:space="preserve">   One plus    </w:t>
      </w:r>
      <w:r>
        <w:t xml:space="preserve">   Mobile    </w:t>
      </w:r>
      <w:r>
        <w:t xml:space="preserve">   Sony    </w:t>
      </w:r>
      <w:r>
        <w:t xml:space="preserve">   LG    </w:t>
      </w:r>
      <w:r>
        <w:t xml:space="preserve">   Samsung    </w:t>
      </w:r>
      <w:r>
        <w:t xml:space="preserve">   BlackBerry    </w:t>
      </w:r>
      <w:r>
        <w:t xml:space="preserve">   iPhone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Phones</dc:title>
  <dcterms:created xsi:type="dcterms:W3CDTF">2021-10-11T20:14:19Z</dcterms:created>
  <dcterms:modified xsi:type="dcterms:W3CDTF">2021-10-11T20:14:19Z</dcterms:modified>
</cp:coreProperties>
</file>