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ULTRA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this story fiction or nonfiction?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kilometers is 100 miles?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helper at the rest stops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place did Quinn 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Quinn had some _____ while running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came second place in the marathon?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ollie older or younger then Quinn?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 this book interesting?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Quinns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Quinns running buddy?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prize for winning the 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Quinns brother?</w:t>
            </w:r>
          </w:p>
        </w:tc>
      </w:tr>
    </w:tbl>
    <w:p>
      <w:pPr>
        <w:pStyle w:val="WordBankMedium"/>
      </w:pPr>
      <w:r>
        <w:t xml:space="preserve">   Quinn    </w:t>
      </w:r>
      <w:r>
        <w:t xml:space="preserve">   160    </w:t>
      </w:r>
      <w:r>
        <w:t xml:space="preserve">   first    </w:t>
      </w:r>
      <w:r>
        <w:t xml:space="preserve">   Kneecap    </w:t>
      </w:r>
      <w:r>
        <w:t xml:space="preserve">   Kara    </w:t>
      </w:r>
      <w:r>
        <w:t xml:space="preserve">   Dirteater    </w:t>
      </w:r>
      <w:r>
        <w:t xml:space="preserve">   David Carroll    </w:t>
      </w:r>
      <w:r>
        <w:t xml:space="preserve">   Ollie    </w:t>
      </w:r>
      <w:r>
        <w:t xml:space="preserve">   Younger    </w:t>
      </w:r>
      <w:r>
        <w:t xml:space="preserve">   fiction    </w:t>
      </w:r>
      <w:r>
        <w:t xml:space="preserve">   hallucinations    </w:t>
      </w:r>
      <w:r>
        <w:t xml:space="preserve">   Yes    </w:t>
      </w:r>
      <w:r>
        <w:t xml:space="preserve">   ULTRA    </w:t>
      </w:r>
      <w:r>
        <w:t xml:space="preserve">   Pin    </w:t>
      </w:r>
      <w:r>
        <w:t xml:space="preserve">   Bruce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ULTRA</dc:title>
  <dcterms:created xsi:type="dcterms:W3CDTF">2021-10-11T20:16:54Z</dcterms:created>
  <dcterms:modified xsi:type="dcterms:W3CDTF">2021-10-11T20:16:54Z</dcterms:modified>
</cp:coreProperties>
</file>