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lessen in status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strong feeling such as joy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passenger vehicle with an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encourage someone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openly show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advance ,move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equip with a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 away and nt easy 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taking away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ready for action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for doing something</w:t>
            </w:r>
          </w:p>
        </w:tc>
      </w:tr>
    </w:tbl>
    <w:p>
      <w:pPr>
        <w:pStyle w:val="WordBankMedium"/>
      </w:pPr>
      <w:r>
        <w:t xml:space="preserve">   automobile    </w:t>
      </w:r>
      <w:r>
        <w:t xml:space="preserve">   demote     </w:t>
      </w:r>
      <w:r>
        <w:t xml:space="preserve">   emote    </w:t>
      </w:r>
      <w:r>
        <w:t xml:space="preserve">   emotion    </w:t>
      </w:r>
      <w:r>
        <w:t xml:space="preserve">   mobile     </w:t>
      </w:r>
      <w:r>
        <w:t xml:space="preserve">   mobility     </w:t>
      </w:r>
      <w:r>
        <w:t xml:space="preserve">   mobilize    </w:t>
      </w:r>
      <w:r>
        <w:t xml:space="preserve">   motion    </w:t>
      </w:r>
      <w:r>
        <w:t xml:space="preserve">   motivate    </w:t>
      </w:r>
      <w:r>
        <w:t xml:space="preserve">   motive    </w:t>
      </w:r>
      <w:r>
        <w:t xml:space="preserve">   motorized    </w:t>
      </w:r>
      <w:r>
        <w:t xml:space="preserve">   movement    </w:t>
      </w:r>
      <w:r>
        <w:t xml:space="preserve">   promote    </w:t>
      </w:r>
      <w:r>
        <w:t xml:space="preserve">   remote    </w:t>
      </w:r>
      <w:r>
        <w:t xml:space="preserve">   removal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puzzle </dc:title>
  <dcterms:created xsi:type="dcterms:W3CDTF">2021-10-11T21:19:25Z</dcterms:created>
  <dcterms:modified xsi:type="dcterms:W3CDTF">2021-10-11T21:19:25Z</dcterms:modified>
</cp:coreProperties>
</file>