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cultural control    </w:t>
      </w:r>
      <w:r>
        <w:t xml:space="preserve">   mulch    </w:t>
      </w:r>
      <w:r>
        <w:t xml:space="preserve">   mowing    </w:t>
      </w:r>
      <w:r>
        <w:t xml:space="preserve">   dig    </w:t>
      </w:r>
      <w:r>
        <w:t xml:space="preserve">   hand pull    </w:t>
      </w:r>
      <w:r>
        <w:t xml:space="preserve">   tap root    </w:t>
      </w:r>
      <w:r>
        <w:t xml:space="preserve">   seed    </w:t>
      </w:r>
      <w:r>
        <w:t xml:space="preserve">   germinate    </w:t>
      </w:r>
      <w:r>
        <w:t xml:space="preserve">   thrive    </w:t>
      </w:r>
      <w:r>
        <w:t xml:space="preserve">   wrong place    </w:t>
      </w:r>
      <w:r>
        <w:t xml:space="preserve">   natural    </w:t>
      </w:r>
      <w:r>
        <w:t xml:space="preserve">   cultural    </w:t>
      </w:r>
      <w:r>
        <w:t xml:space="preserve">   chemical    </w:t>
      </w:r>
      <w:r>
        <w:t xml:space="preserve">   mechanical    </w:t>
      </w:r>
      <w:r>
        <w:t xml:space="preserve">   broadleaf    </w:t>
      </w:r>
      <w:r>
        <w:t xml:space="preserve">   perennial    </w:t>
      </w:r>
      <w:r>
        <w:t xml:space="preserve">   annual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</dc:title>
  <dcterms:created xsi:type="dcterms:W3CDTF">2021-10-11T21:36:28Z</dcterms:created>
  <dcterms:modified xsi:type="dcterms:W3CDTF">2021-10-11T21:36:28Z</dcterms:modified>
</cp:coreProperties>
</file>