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Week 17-MultiMedia Vocabulary</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3</w:t>
            </w:r>
          </w:p>
        </w:tc>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5</w:t>
            </w:r>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9</w:t>
            </w:r>
          </w:p>
        </w:tc>
        <w:tc>
          <w:p/>
        </w:tc>
        <w:tc>
          <w:p/>
        </w:tc>
        <w:tc>
          <w:p/>
        </w:tc>
        <w:tc>
          <w:tcPr>
            <w:tcBorders>
              <w:top w:val="single"/>
              <w:bottom w:val="single"/>
              <w:left w:val="single"/>
              <w:right w:val="single"/>
            </w:tcBorders>
            <w:vAlign w:val="top"/>
          </w:tcPr>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A system for writing and displaying text that can be linked in multiple ways to related documents and available at several levels of detail. </w:t>
            </w:r>
          </w:p>
          <w:p>
            <w:pPr>
              <w:keepLines/>
              <w:pStyle w:val="CluesTiny"/>
            </w:pPr>
            <w:r>
              <w:rPr>
                <w:b w:val="true"/>
                <w:bCs w:val="true"/>
              </w:rPr>
              <w:t xml:space="preserve">4. </w:t>
            </w:r>
            <w:r>
              <w:t xml:space="preserve">A color or graphic that goes behind your text/graphics on a page, presentation, or web page.</w:t>
            </w:r>
          </w:p>
          <w:p>
            <w:pPr>
              <w:keepLines/>
              <w:pStyle w:val="CluesTiny"/>
            </w:pPr>
            <w:r>
              <w:rPr>
                <w:b w:val="true"/>
                <w:bCs w:val="true"/>
              </w:rPr>
              <w:t xml:space="preserve">6. </w:t>
            </w:r>
            <w:r>
              <w:t xml:space="preserve">A metric used to measure print and screen resolution, print resolution, and scanner resolution.</w:t>
            </w:r>
          </w:p>
          <w:p>
            <w:pPr>
              <w:keepLines/>
              <w:pStyle w:val="CluesTiny"/>
            </w:pPr>
            <w:r>
              <w:rPr>
                <w:b w:val="true"/>
                <w:bCs w:val="true"/>
              </w:rPr>
              <w:t xml:space="preserve">7. </w:t>
            </w:r>
            <w:r>
              <w:t xml:space="preserve">An inexpensive, simple piece of hardware that sits on top of or next to your computer monitor, it is designed to send live and recorded video as well as still pictures over the Net to one or more users.</w:t>
            </w:r>
          </w:p>
          <w:p>
            <w:pPr>
              <w:keepLines/>
              <w:pStyle w:val="CluesTiny"/>
            </w:pPr>
            <w:r>
              <w:rPr>
                <w:b w:val="true"/>
                <w:bCs w:val="true"/>
              </w:rPr>
              <w:t xml:space="preserve">8. </w:t>
            </w:r>
            <w:r>
              <w:t xml:space="preserve">A graphic that a user can "click on" to do something, such as download a program or go to another Web page. </w:t>
            </w:r>
          </w:p>
          <w:p>
            <w:pPr>
              <w:keepLines/>
              <w:pStyle w:val="CluesTiny"/>
            </w:pPr>
            <w:r>
              <w:rPr>
                <w:b w:val="true"/>
                <w:bCs w:val="true"/>
              </w:rPr>
              <w:t xml:space="preserve">10. </w:t>
            </w:r>
            <w:r>
              <w:t xml:space="preserve">An artificial environment created with computer hardware and software and presented to the user in such a way that it appears and feels like a real environment.</w:t>
            </w:r>
          </w:p>
          <w:p>
            <w:pPr>
              <w:keepLines/>
              <w:pStyle w:val="CluesTiny"/>
            </w:pPr>
            <w:r>
              <w:rPr>
                <w:b w:val="true"/>
                <w:bCs w:val="true"/>
              </w:rPr>
              <w:t xml:space="preserve">11. </w:t>
            </w:r>
            <w:r>
              <w:t xml:space="preserve">A peripheral device that digitizes artwork or photographs and stores the images as files that you can use with text in a word processing or page layout program. This device is how you get a hard copy image of something onto a computer screen. </w:t>
            </w:r>
          </w:p>
          <w:p>
            <w:pPr>
              <w:keepLines/>
              <w:pStyle w:val="CluesTiny"/>
            </w:pPr>
            <w:r>
              <w:rPr>
                <w:b w:val="true"/>
                <w:bCs w:val="true"/>
              </w:rPr>
              <w:t xml:space="preserve">12. </w:t>
            </w:r>
            <w:r>
              <w:t xml:space="preserve">Convert "ink on paper" into a digital form. "Ink on paper" includes any kind of hard copy document, including pictures, that can now be converted to pixels.</w:t>
            </w:r>
          </w:p>
        </w:tc>
        <w:tc>
          <w:p>
            <w:pPr>
              <w:pStyle w:val="CluesTiny"/>
            </w:pPr>
            <w:r>
              <w:rPr>
                <w:b w:val="true"/>
                <w:bCs w:val="true"/>
              </w:rPr>
              <w:t xml:space="preserve">Down</w:t>
            </w:r>
          </w:p>
          <w:p>
            <w:pPr>
              <w:keepLines/>
              <w:pStyle w:val="CluesTiny"/>
            </w:pPr>
            <w:r>
              <w:rPr>
                <w:b w:val="true"/>
                <w:bCs w:val="true"/>
              </w:rPr>
              <w:t xml:space="preserve">1. </w:t>
            </w:r>
            <w:r>
              <w:t xml:space="preserve">Using a personal computer or workstation to produce high-quality printed documents. This type of program allows you to use different typefaces, specify various margins and justifications, and embed illustrations and graphs directly into the text. </w:t>
            </w:r>
          </w:p>
          <w:p>
            <w:pPr>
              <w:keepLines/>
              <w:pStyle w:val="CluesTiny"/>
            </w:pPr>
            <w:r>
              <w:rPr>
                <w:b w:val="true"/>
                <w:bCs w:val="true"/>
              </w:rPr>
              <w:t xml:space="preserve">3. </w:t>
            </w:r>
            <w:r>
              <w:t xml:space="preserve">You can play or insert this into a presentation or web page.</w:t>
            </w:r>
          </w:p>
          <w:p>
            <w:pPr>
              <w:keepLines/>
              <w:pStyle w:val="CluesTiny"/>
            </w:pPr>
            <w:r>
              <w:rPr>
                <w:b w:val="true"/>
                <w:bCs w:val="true"/>
              </w:rPr>
              <w:t xml:space="preserve">5. </w:t>
            </w:r>
            <w:r>
              <w:t xml:space="preserve">Creating the appearance of movement with drawn objects, as in cartoons. These files are commonly known as animated GIFs. </w:t>
            </w:r>
          </w:p>
          <w:p>
            <w:pPr>
              <w:keepLines/>
              <w:pStyle w:val="CluesTiny"/>
            </w:pPr>
            <w:r>
              <w:rPr>
                <w:b w:val="true"/>
                <w:bCs w:val="true"/>
              </w:rPr>
              <w:t xml:space="preserve">9. </w:t>
            </w:r>
            <w:r>
              <w:t xml:space="preserve">The smallest unit of a picture on a computer screen.</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Week 17-MultiMedia Vocabulary</dc:title>
  <dcterms:created xsi:type="dcterms:W3CDTF">2021-10-11T21:37:21Z</dcterms:created>
  <dcterms:modified xsi:type="dcterms:W3CDTF">2021-10-11T21:37:21Z</dcterms:modified>
</cp:coreProperties>
</file>