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Who I am in Christ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loving    </w:t>
      </w:r>
      <w:r>
        <w:t xml:space="preserve">   risk taker    </w:t>
      </w:r>
      <w:r>
        <w:t xml:space="preserve">   brave    </w:t>
      </w:r>
      <w:r>
        <w:t xml:space="preserve">   friendly    </w:t>
      </w:r>
      <w:r>
        <w:t xml:space="preserve">   passionate    </w:t>
      </w:r>
      <w:r>
        <w:t xml:space="preserve">   beautiful    </w:t>
      </w:r>
      <w:r>
        <w:t xml:space="preserve">   confident    </w:t>
      </w:r>
      <w:r>
        <w:t xml:space="preserve">   courageous    </w:t>
      </w:r>
      <w:r>
        <w:t xml:space="preserve">   generous    </w:t>
      </w:r>
      <w:r>
        <w:t xml:space="preserve">   humble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I am in Christ</dc:title>
  <dcterms:created xsi:type="dcterms:W3CDTF">2021-10-11T21:55:17Z</dcterms:created>
  <dcterms:modified xsi:type="dcterms:W3CDTF">2021-10-11T21:55:17Z</dcterms:modified>
</cp:coreProperties>
</file>