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zenith    </w:t>
      </w:r>
      <w:r>
        <w:t xml:space="preserve">   psychology    </w:t>
      </w:r>
      <w:r>
        <w:t xml:space="preserve">   multisyllabic    </w:t>
      </w:r>
      <w:r>
        <w:t xml:space="preserve">   academic    </w:t>
      </w:r>
      <w:r>
        <w:t xml:space="preserve">   alacrity    </w:t>
      </w:r>
      <w:r>
        <w:t xml:space="preserve">   capybara    </w:t>
      </w:r>
      <w:r>
        <w:t xml:space="preserve">   deduce    </w:t>
      </w:r>
      <w:r>
        <w:t xml:space="preserve">   emancipate    </w:t>
      </w:r>
      <w:r>
        <w:t xml:space="preserve">   incontrovertible    </w:t>
      </w:r>
      <w:r>
        <w:t xml:space="preserve">   inexplicable    </w:t>
      </w:r>
      <w:r>
        <w:t xml:space="preserve">   insuperable    </w:t>
      </w:r>
      <w:r>
        <w:t xml:space="preserve">   torrid    </w:t>
      </w:r>
      <w:r>
        <w:t xml:space="preserve">   ubiquitous    </w:t>
      </w:r>
      <w:r>
        <w:t xml:space="preserve">   zelous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</dc:title>
  <dcterms:created xsi:type="dcterms:W3CDTF">2021-10-11T03:14:02Z</dcterms:created>
  <dcterms:modified xsi:type="dcterms:W3CDTF">2021-10-11T03:14:02Z</dcterms:modified>
</cp:coreProperties>
</file>