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numeri 0-50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ventisette    </w:t>
      </w:r>
      <w:r>
        <w:t xml:space="preserve">   quarantasei    </w:t>
      </w:r>
      <w:r>
        <w:t xml:space="preserve">   quarantanove    </w:t>
      </w:r>
      <w:r>
        <w:t xml:space="preserve">   ventidue    </w:t>
      </w:r>
      <w:r>
        <w:t xml:space="preserve">   ventotto    </w:t>
      </w:r>
      <w:r>
        <w:t xml:space="preserve">   diciotto    </w:t>
      </w:r>
      <w:r>
        <w:t xml:space="preserve">   diciannove    </w:t>
      </w:r>
      <w:r>
        <w:t xml:space="preserve">   sedici    </w:t>
      </w:r>
      <w:r>
        <w:t xml:space="preserve">   trentadue    </w:t>
      </w:r>
      <w:r>
        <w:t xml:space="preserve">   trentuno    </w:t>
      </w:r>
      <w:r>
        <w:t xml:space="preserve">   cinque    </w:t>
      </w:r>
      <w:r>
        <w:t xml:space="preserve">   due    </w:t>
      </w:r>
      <w:r>
        <w:t xml:space="preserve">   tredici    </w:t>
      </w:r>
      <w:r>
        <w:t xml:space="preserve">   dodici    </w:t>
      </w:r>
      <w:r>
        <w:t xml:space="preserve">   undici    </w:t>
      </w:r>
      <w:r>
        <w:t xml:space="preserve">   cinquanta    </w:t>
      </w:r>
      <w:r>
        <w:t xml:space="preserve">   dieci    </w:t>
      </w:r>
      <w:r>
        <w:t xml:space="preserve">   quaranta    </w:t>
      </w:r>
      <w:r>
        <w:t xml:space="preserve">   trenta    </w:t>
      </w:r>
      <w:r>
        <w:t xml:space="preserve">   venti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 0-50</dc:title>
  <dcterms:created xsi:type="dcterms:W3CDTF">2021-10-11T09:29:45Z</dcterms:created>
  <dcterms:modified xsi:type="dcterms:W3CDTF">2021-10-11T09:29:45Z</dcterms:modified>
</cp:coreProperties>
</file>