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she    </w:t>
      </w:r>
      <w:r>
        <w:t xml:space="preserve">   from    </w:t>
      </w:r>
      <w:r>
        <w:t xml:space="preserve">   now    </w:t>
      </w:r>
      <w:r>
        <w:t xml:space="preserve">   old    </w:t>
      </w:r>
      <w:r>
        <w:t xml:space="preserve">   go    </w:t>
      </w:r>
      <w:r>
        <w:t xml:space="preserve">   if    </w:t>
      </w:r>
      <w:r>
        <w:t xml:space="preserve">   only    </w:t>
      </w:r>
      <w:r>
        <w:t xml:space="preserve">   other    </w:t>
      </w:r>
      <w:r>
        <w:t xml:space="preserve">   right    </w:t>
      </w:r>
      <w:r>
        <w:t xml:space="preserve">   their    </w:t>
      </w:r>
      <w:r>
        <w:t xml:space="preserve">   then    </w:t>
      </w:r>
      <w:r>
        <w:t xml:space="preserve">   what    </w:t>
      </w:r>
      <w:r>
        <w:t xml:space="preserve">   where    </w:t>
      </w:r>
      <w:r>
        <w:t xml:space="preserve">   which    </w:t>
      </w:r>
      <w:r>
        <w:t xml:space="preserve">   will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2021-10-12T20:20:24Z</dcterms:created>
  <dcterms:modified xsi:type="dcterms:W3CDTF">2021-10-12T20:20:24Z</dcterms:modified>
</cp:coreProperties>
</file>