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mariscos    </w:t>
      </w:r>
      <w:r>
        <w:t xml:space="preserve">   cerdo    </w:t>
      </w:r>
      <w:r>
        <w:t xml:space="preserve">   jamon    </w:t>
      </w:r>
      <w:r>
        <w:t xml:space="preserve">   pollo    </w:t>
      </w:r>
      <w:r>
        <w:t xml:space="preserve">   carne de vaca    </w:t>
      </w:r>
      <w:r>
        <w:t xml:space="preserve">   tocino    </w:t>
      </w:r>
      <w:r>
        <w:t xml:space="preserve">   sandia    </w:t>
      </w:r>
      <w:r>
        <w:t xml:space="preserve">   fresa    </w:t>
      </w:r>
      <w:r>
        <w:t xml:space="preserve">   piña    </w:t>
      </w:r>
      <w:r>
        <w:t xml:space="preserve">   naranja    </w:t>
      </w:r>
      <w:r>
        <w:t xml:space="preserve">   limon    </w:t>
      </w:r>
      <w:r>
        <w:t xml:space="preserve">   uva    </w:t>
      </w:r>
      <w:r>
        <w:t xml:space="preserve">   manzana    </w:t>
      </w:r>
      <w:r>
        <w:t xml:space="preserve">   tomate    </w:t>
      </w:r>
      <w:r>
        <w:t xml:space="preserve">   pimienta    </w:t>
      </w:r>
      <w:r>
        <w:t xml:space="preserve">   cebolla    </w:t>
      </w:r>
      <w:r>
        <w:t xml:space="preserve">   callo    </w:t>
      </w:r>
      <w:r>
        <w:t xml:space="preserve">   zanahoria    </w:t>
      </w:r>
      <w:r>
        <w:t xml:space="preserve">   frijol verde    </w:t>
      </w:r>
      <w:r>
        <w:t xml:space="preserve">   lechuga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</dc:title>
  <dcterms:created xsi:type="dcterms:W3CDTF">2021-10-11T17:13:37Z</dcterms:created>
  <dcterms:modified xsi:type="dcterms:W3CDTF">2021-10-11T17:13:37Z</dcterms:modified>
</cp:coreProperties>
</file>