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tolerance of all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teachers preach of reincarnation and interpret vedic hymns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Hebrew baby raised by Egyptian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birth name of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founder of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in 1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soul gets recycled into another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paid to a higher rank as a show of 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5 books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palestine, hebrew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follows Buddhas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 system using symbols to form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nomadic people who were great conquerers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persons actions determines their fate</w:t>
            </w:r>
          </w:p>
        </w:tc>
      </w:tr>
    </w:tbl>
    <w:p>
      <w:pPr>
        <w:pStyle w:val="WordBankMedium"/>
      </w:pPr>
      <w:r>
        <w:t xml:space="preserve">   caste    </w:t>
      </w:r>
      <w:r>
        <w:t xml:space="preserve">   alphabet    </w:t>
      </w:r>
      <w:r>
        <w:t xml:space="preserve">   Abraham    </w:t>
      </w:r>
      <w:r>
        <w:t xml:space="preserve">   steppes    </w:t>
      </w:r>
      <w:r>
        <w:t xml:space="preserve">   reincarnation    </w:t>
      </w:r>
      <w:r>
        <w:t xml:space="preserve">   karma     </w:t>
      </w:r>
      <w:r>
        <w:t xml:space="preserve">   siddhartha    </w:t>
      </w:r>
      <w:r>
        <w:t xml:space="preserve">   tribute    </w:t>
      </w:r>
      <w:r>
        <w:t xml:space="preserve">   canaan    </w:t>
      </w:r>
      <w:r>
        <w:t xml:space="preserve">   torah    </w:t>
      </w:r>
      <w:r>
        <w:t xml:space="preserve">   monotheism    </w:t>
      </w:r>
      <w:r>
        <w:t xml:space="preserve">   moses    </w:t>
      </w:r>
      <w:r>
        <w:t xml:space="preserve">   Judaism     </w:t>
      </w:r>
      <w:r>
        <w:t xml:space="preserve">   Buddhism     </w:t>
      </w:r>
      <w:r>
        <w:t xml:space="preserve">   Hinduism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2</dc:title>
  <dcterms:created xsi:type="dcterms:W3CDTF">2021-10-11T19:50:04Z</dcterms:created>
  <dcterms:modified xsi:type="dcterms:W3CDTF">2021-10-11T19:50:04Z</dcterms:modified>
</cp:coreProperties>
</file>