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truthfulness    </w:t>
      </w:r>
      <w:r>
        <w:t xml:space="preserve">   friendliness    </w:t>
      </w:r>
      <w:r>
        <w:t xml:space="preserve">   wit    </w:t>
      </w:r>
      <w:r>
        <w:t xml:space="preserve">   justice    </w:t>
      </w:r>
      <w:r>
        <w:t xml:space="preserve">   sincerity    </w:t>
      </w:r>
      <w:r>
        <w:t xml:space="preserve">   honour    </w:t>
      </w:r>
      <w:r>
        <w:t xml:space="preserve">   grace    </w:t>
      </w:r>
      <w:r>
        <w:t xml:space="preserve">   prudence    </w:t>
      </w:r>
      <w:r>
        <w:t xml:space="preserve">   loyalty    </w:t>
      </w:r>
      <w:r>
        <w:t xml:space="preserve">   honesty    </w:t>
      </w:r>
      <w:r>
        <w:t xml:space="preserve">   respect    </w:t>
      </w:r>
      <w:r>
        <w:t xml:space="preserve">   courage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2021-10-11T20:54:35Z</dcterms:created>
  <dcterms:modified xsi:type="dcterms:W3CDTF">2021-10-11T20:54:35Z</dcterms:modified>
</cp:coreProperties>
</file>